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6E" w:rsidRDefault="00EB576E" w:rsidP="00EB57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3D6F" w:rsidRPr="00CA565E" w:rsidRDefault="007F3D6F" w:rsidP="007F3D6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7F3D6F" w:rsidRDefault="007F3D6F" w:rsidP="007F3D6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межрегиональной</w:t>
      </w:r>
      <w:proofErr w:type="gramEnd"/>
    </w:p>
    <w:p w:rsidR="007F3D6F" w:rsidRDefault="007F3D6F" w:rsidP="007F3D6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научно-исследовательской</w:t>
      </w:r>
    </w:p>
    <w:p w:rsidR="007F3D6F" w:rsidRDefault="007F3D6F" w:rsidP="007F3D6F">
      <w:pPr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6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конференции «Хетагуровские чтения»</w:t>
      </w:r>
    </w:p>
    <w:p w:rsidR="007F3D6F" w:rsidRDefault="007F3D6F" w:rsidP="007F3D6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6F" w:rsidRDefault="007F3D6F" w:rsidP="007F3D6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6F" w:rsidRDefault="007F3D6F" w:rsidP="007F3D6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D6F" w:rsidRDefault="007F3D6F" w:rsidP="007F3D6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55347">
        <w:rPr>
          <w:rFonts w:ascii="Times New Roman" w:hAnsi="Times New Roman" w:cs="Times New Roman"/>
          <w:sz w:val="28"/>
          <w:szCs w:val="28"/>
        </w:rPr>
        <w:t>Образец титульного листа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Pr="0026515C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6515C">
        <w:rPr>
          <w:rFonts w:ascii="Times New Roman" w:hAnsi="Times New Roman" w:cs="Times New Roman"/>
          <w:b/>
          <w:sz w:val="28"/>
          <w:szCs w:val="28"/>
        </w:rPr>
        <w:t>ежрегиональной научно-исследовательской</w:t>
      </w:r>
    </w:p>
    <w:p w:rsidR="007F3D6F" w:rsidRPr="0026515C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15C">
        <w:rPr>
          <w:rFonts w:ascii="Times New Roman" w:hAnsi="Times New Roman" w:cs="Times New Roman"/>
          <w:b/>
          <w:sz w:val="28"/>
          <w:szCs w:val="28"/>
        </w:rPr>
        <w:t xml:space="preserve"> конференции «Хетагуровские чтения» 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РАБОТЫ</w:t>
      </w: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 (а)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>) «буква» класса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03CDD">
        <w:rPr>
          <w:rFonts w:ascii="Times New Roman" w:hAnsi="Times New Roman" w:cs="Times New Roman"/>
          <w:sz w:val="28"/>
          <w:szCs w:val="28"/>
        </w:rPr>
        <w:t>учитель (предмет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он преподает)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F3D6F" w:rsidRPr="006C507E" w:rsidRDefault="007F3D6F" w:rsidP="007F3D6F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Владикавказ, 202</w:t>
      </w:r>
      <w:r w:rsidR="00B7019E">
        <w:rPr>
          <w:rFonts w:ascii="Times New Roman" w:hAnsi="Times New Roman" w:cs="Times New Roman"/>
          <w:sz w:val="28"/>
          <w:szCs w:val="28"/>
        </w:rPr>
        <w:t>4</w:t>
      </w:r>
    </w:p>
    <w:p w:rsidR="007F3D6F" w:rsidRDefault="007F3D6F" w:rsidP="007F3D6F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7D200C" w:rsidRDefault="007D200C" w:rsidP="007F3D6F">
      <w:pPr>
        <w:shd w:val="clear" w:color="auto" w:fill="FFFFFF"/>
        <w:autoSpaceDE w:val="0"/>
        <w:autoSpaceDN w:val="0"/>
        <w:spacing w:after="0" w:line="240" w:lineRule="auto"/>
        <w:jc w:val="right"/>
      </w:pPr>
    </w:p>
    <w:sectPr w:rsidR="007D200C" w:rsidSect="007F3D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8EA"/>
    <w:rsid w:val="006D2FC1"/>
    <w:rsid w:val="007D200C"/>
    <w:rsid w:val="007F3D6F"/>
    <w:rsid w:val="00A128EA"/>
    <w:rsid w:val="00B7019E"/>
    <w:rsid w:val="00CF3840"/>
    <w:rsid w:val="00EB5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Тибилова Раиса Тотразовна</dc:creator>
  <cp:keywords/>
  <dc:description/>
  <cp:lastModifiedBy>s13</cp:lastModifiedBy>
  <cp:revision>4</cp:revision>
  <dcterms:created xsi:type="dcterms:W3CDTF">2023-09-20T07:19:00Z</dcterms:created>
  <dcterms:modified xsi:type="dcterms:W3CDTF">2024-09-27T12:03:00Z</dcterms:modified>
</cp:coreProperties>
</file>